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18,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Day 10 -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Highlights from the mornings events include Swimming, Athletics, Road Cycling, Equestrian, and the Final of the Women’s Wheelchair Basketball.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Finals Session - Day 10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Day 10 features the Wheelchair Basketball Gold Medal match, and a big day in Athletics with the women’s 800m, the men’s 400m, plus the 4 x 400m.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+POLY16-310+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Davis Cup: Australia v Slovakia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 bid to gain a place in the 16-team World Group for the 2017 Davis Cup, as we take on Slovakia for the first time ever. Live from Sydney Olympic Park Tennis Centre.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+DVCT16-006+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Port Waikato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SCU as they investigate a tragic crash where an Australian tourist is killed while on a quad bike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Gluten Free Friends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 the community garden at Myuna Farm, Karen Martini and Richard Barassi bake mini GF carrot cakes with magical frosting, craft a tuna salad with spiced flatbread and share a GF choc-chip cookie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Norwegian Breakaway: The Voyage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the maiden voyage of the Norwegian Breakaway. With its 29 restaurants and 22 bars, the cruise ship will travel the same route as the Titanic in 1912 - in much worse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Extreme: World's Most Extreme Water Ways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Mankind has been travelling on water for centuries. As we build bigger, faster, and more often, safer vessels – the world’s rivers, oceans, seas and lakes remain the same – minefields of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+WOME-006+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In Rio Today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D113A6">
            <w:pPr>
              <w:rPr>
                <w:rFonts w:ascii="Arial" w:hAnsi="Arial" w:cs="Arial"/>
                <w:sz w:val="16"/>
                <w:szCs w:val="16"/>
              </w:rPr>
            </w:pPr>
            <w:r>
              <w:rPr>
                <w:rFonts w:ascii="Arial" w:hAnsi="Arial" w:cs="Arial"/>
                <w:sz w:val="16"/>
                <w:szCs w:val="16"/>
              </w:rPr>
              <w:t>Mel McLaughlin, Lawrence Mooney and swimming gold medallist Annabelle Williams host a supercharged Paralympic catch up - featuring all the Aussie medals, interviews and victory ceremonies.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+POLY16-410+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Heats Sessions - Day 11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Day 11 features the Wheelchair Rugby gold medal game with the Steelers hopeful of being in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Island Of Hidden Skulls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journeys through the Torres Strait to the Gulf of Carpentaria, uncovering the secrets of this area, once known as the "Straits of Terror".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Mysteries Of The Nor'west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travels around the magnificent and little explored coast of Australia's north west, rediscovering a forgotten era in our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1CC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1CC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Day 11 -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Highlights from the Marathon and the Wheelchair Rugby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Closing Ceremony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Closing Ceremony of the Rio 2016 Paralympic Games hosted by Johanna Griggs, Lawrence Money and Annabelle Williams.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Worcestershire looking for a rural, character property with a country kitchen and a vegetable plot for under 650,000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No String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trail of the Da Vinci Code - the locations, the mystery, plus your chance to win a unique holiday just by watching our exclusive film clips.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keepers find two chameleons that are able to turn each other green with happiness, and two male chimps compete for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discover 50 sick cats in one home, search for a carriage driver reported to have hit his horse and help a dog who is abandoned when its owners move house.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 Pete is called to the aid of his boss, Greg, who may have broken his ribs after being hit by a car.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Crawley,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Bexleyheath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Newark is the location today for more antique buying and selling with Tim Wonnacott and experts Jeremy Lamond and Paul Laidlaw. Then, Tim visits a stately home with a certain American heritage.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And No Birds 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gardening enthusiasts find themselves caught up in a series of murder mysteries.</w:t>
            </w:r>
            <w:r w:rsidR="00A52C84">
              <w:rPr>
                <w:rFonts w:ascii="Arial" w:hAnsi="Arial" w:cs="Arial"/>
                <w:sz w:val="16"/>
                <w:szCs w:val="16"/>
              </w:rPr>
              <w:t xml:space="preserve"> </w:t>
            </w:r>
            <w:r w:rsidR="008D5A11">
              <w:rPr>
                <w:rFonts w:ascii="Arial" w:hAnsi="Arial" w:cs="Arial"/>
                <w:sz w:val="16"/>
                <w:szCs w:val="16"/>
              </w:rPr>
              <w:t>Starring:CHRISTOPHER VILLIERS,DAVID MALLINSON,KATE GARTSIDE,ROGER ALBOROUGH,ROSALIND MARCH,OLIVIA LUMLEY,MATYELOK GIBBS,STEPHEN BOXER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Wallander: Faceless Killers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Wallander and his team investigate the murder of an elderly man in his farmhouse.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Queens Catastrophe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American Airlines Flight 587 crashed into Queens, New York after 9/11, it was considered an act of terror - until evidence proved otherwise.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Newark is the location today for more antique buying and selling with Tim Wonnacott and experts Jeremy Lamond and Paul Laidlaw. Then, Tim visits a stately home with a certain American heritage.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No String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How Glenn Close Saved Her Sister's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3 Rules To Know Before You Take A Statin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Total 10 Rapid Weight Loss Plan Halfway Point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Coral Labyrinth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seeks out sea snakes on the Great Barrier Reef and studies them in great detail.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1CC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1CC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Hiccups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Teresa and Fisher reach a compromise. Angel believes Shane has been lying about Shannon.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Queens Catastrophe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American Airlines Flight 587 crashed into Queens, New York after 9/11, it was considered an act of terror - until evidence proved otherwise.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Angel Trousers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Springtime in Europe, and one of the most spectacular sights on earth - the never-ending Tulip fields of Holland. Jennifer Hawkins swims with the gentle giants of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runs his Mum's red sports car off the road, a boy racer caught doing burnouts claims the road is his canvas and he's creating 'art' and Police investigate a mystery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Rush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Normality becomes turmoil when a woman driving in peak hour is suddenly struck by a van. Hosted by DAMIAN WALSHE-HOWLING.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Shane, a 35-year-old motorcyclist, has arrived at The Alfred with serious injuries after colliding with a bus.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Cramlington, Northumberland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Melbourne,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Experts Colin Young and James Lewis guide their teams through the antiques shops of Hungerford in their search for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Last Enemy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Morse is back on familiar territory, behind closed doors in the academic world of Oxford. A body is found in the canal and the only clue to its identity is a connection with a college.</w:t>
            </w:r>
            <w:r w:rsidR="00A52C84">
              <w:rPr>
                <w:rFonts w:ascii="Arial" w:hAnsi="Arial" w:cs="Arial"/>
                <w:sz w:val="16"/>
                <w:szCs w:val="16"/>
              </w:rPr>
              <w:t xml:space="preserve"> </w:t>
            </w:r>
            <w:r w:rsidR="008D5A11">
              <w:rPr>
                <w:rFonts w:ascii="Arial" w:hAnsi="Arial" w:cs="Arial"/>
                <w:sz w:val="16"/>
                <w:szCs w:val="16"/>
              </w:rPr>
              <w:t>Starring:ALBERT WELLING,BERT PARNABY,BEATIE EDNEY,GERTAN KLAUBER,JACKIE BUCHANAN,JAMES GROUT,DEVIN MCMONAGIE,MARK TANDY,LANA MORRIS,LAURA SADLER,KEVIN WHATELY,JILL JOHNSON,PHILIP BROOMFIELD,MICHAEL ALDRIDGE,NIKKI BROOKS,PAULINE MUNRO,MICHAEL PERCIVAL,NATHAN LEWIS,TENNIEL EVANS,SIAN THOMAS,SUSANNAH HITCHING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Border: Contraband Corridor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 the Rio Grande Valley, law enforcement battles to intercept the massive flow of illicit traffic moving through this prime smuggling corridor.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Experts Colin Young and James Lewis guide their teams through the antiques shops of Hungerford in their search for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Angel Trousers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Woman Dead For 45 Minutes Says She's Glimpsed The Other Side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10 Minute Remedies For Your Back Pain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Anti-Aging Plan To Look And Feel Like A 10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Night Prowlers Of The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explores the fascinating and rarely seen world of the coral reef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1CC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1CC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Magic In The 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O'Reilly thinks Marilyn has the hots for him. Angel is devastated when Shannon tells her that she slept with Shane.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Contraband Corridor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Rio Grande Valley, law enforcement battles to intercept the massive flow of illicit traffic moving through this prime smuggling corridor.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Ben In The Bronze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Ultimate Shopping Holidays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new Number One Shopping paradise and Melbourne's latest and greatest shopping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Cook Me The Money: Manchester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Dom returns to The Alfred to receive devastating news while Shane remains in surgery.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Kinghorn, Fife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Stanmore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 is in the air as two couples go head to head in today's friendly competition to find the best buys.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Blood Is Thicker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Mark Mylow's sister, a naturopath, comes to town, Martin tries to have her consult before prescribing her concoctions.</w:t>
            </w:r>
            <w:r w:rsidR="00A52C84">
              <w:rPr>
                <w:rFonts w:ascii="Arial" w:hAnsi="Arial" w:cs="Arial"/>
                <w:sz w:val="16"/>
                <w:szCs w:val="16"/>
              </w:rPr>
              <w:t xml:space="preserve"> </w:t>
            </w:r>
            <w:r w:rsidR="008D5A11">
              <w:rPr>
                <w:rFonts w:ascii="Arial" w:hAnsi="Arial" w:cs="Arial"/>
                <w:sz w:val="16"/>
                <w:szCs w:val="16"/>
              </w:rPr>
              <w:t>Starring:JULIA ST. JOHN,KATHERINE PARKINSON,TRISTAN STURROCK,STEWART WRIGHT,SELINA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Whom The Gods Would Destroy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When an Oxford graduate is found dead near his rundown house-boat, the University's prominent figures become suspects.</w:t>
            </w:r>
            <w:r w:rsidR="00A52C84">
              <w:rPr>
                <w:rFonts w:ascii="Arial" w:hAnsi="Arial" w:cs="Arial"/>
                <w:sz w:val="16"/>
                <w:szCs w:val="16"/>
              </w:rPr>
              <w:t xml:space="preserve"> </w:t>
            </w:r>
            <w:r w:rsidR="008D5A11">
              <w:rPr>
                <w:rFonts w:ascii="Arial" w:hAnsi="Arial" w:cs="Arial"/>
                <w:sz w:val="16"/>
                <w:szCs w:val="16"/>
              </w:rPr>
              <w:t>Starring:ADRIAN RAWLINS,ANNA MASSEY,CRISPIN REDMAN,DIANA PAYAN,MARTYN WHITBY,RICHARD DILLANE,NICOLA REDMOND,SASHA BEHAR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+LEWS-001+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Care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When the Cold Case squad learn that a recently murdered woman is Claire Somers, a seven year-old girl was abducted 25 years ago, they unveil a shocking portrait of life in the 1980s care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 is in the air as two couples go head to head in today's friendly competition to find the best buys.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Ben In The Bronze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Total 10 Rapid Weight Loss Plan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Coral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Sharks are the most feared creatures of the sea. See a remarkable man who attracts sharks and dares to feed them by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1CC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1CC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Cat Nap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Shane arrives in time to see Angel's plane take off. Alf is shocked at what he finds when he peeks inside Ailsa's journal.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Blood Is Thicker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Mark Mylow's sister, a naturopath, comes to town, Martin tries to have her consult before prescribing her concoctions.</w:t>
            </w:r>
            <w:r w:rsidR="00A52C84">
              <w:rPr>
                <w:rFonts w:ascii="Arial" w:hAnsi="Arial" w:cs="Arial"/>
                <w:sz w:val="16"/>
                <w:szCs w:val="16"/>
              </w:rPr>
              <w:t xml:space="preserve"> </w:t>
            </w:r>
            <w:r w:rsidR="008D5A11">
              <w:rPr>
                <w:rFonts w:ascii="Arial" w:hAnsi="Arial" w:cs="Arial"/>
                <w:sz w:val="16"/>
                <w:szCs w:val="16"/>
              </w:rPr>
              <w:t>Starring:JULIA ST. JOHN,KATHERINE PARKINSON,TRISTAN STURROCK,STEWART WRIGHT,SELINA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Eric Of Arabia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biggest cruise ship, a 5-star train trip in Africa, Australia's seafood capital, 'Venice of the East', Tasmania's amazing 'Air Walk' and a wallet-friendly park for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Tony &amp; Joey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Brothers Tony and Joey take a giant gamble when they buy 3 properties to renovate. With fulltime work schedules in LA, the brothers have committed to the remodel of a two- bedroom condo 250kms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Air paramedics rush to the aid of an amateur motorbike racer, who has crashed after doing speeds over 200 km/ph.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Langtoft, Peterborough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Orpington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Cheltenham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Experts James Lewis and Colin Young are under starter's orders to help their teams find the best buys at an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Hammer Of God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When an ungodly man is murdered at the unveiling of a new church clock, Father Brown must find the killer before an innocent woman is sent to the gallows.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Monsieur Murdoch / Dead End Street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teams up with a brilliant French detective to solve a case. Then, Murdoch happens across a detailed model of a streetscape that inadvertently depicts a murder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Have A Break, Take A Husband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Frank and Betty are off for a second honeymoon, things work out a better than on their first, until they reach the hotel.</w:t>
            </w:r>
            <w:r w:rsidR="00A52C84">
              <w:rPr>
                <w:rFonts w:ascii="Arial" w:hAnsi="Arial" w:cs="Arial"/>
                <w:sz w:val="16"/>
                <w:szCs w:val="16"/>
              </w:rPr>
              <w:t xml:space="preserve"> </w:t>
            </w:r>
            <w:r w:rsidR="008D5A11">
              <w:rPr>
                <w:rFonts w:ascii="Arial" w:hAnsi="Arial" w:cs="Arial"/>
                <w:sz w:val="16"/>
                <w:szCs w:val="16"/>
              </w:rPr>
              <w:t>Starring:CYRIL SHAPS,JOHN CAESAR,NEIL MC CARTHY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I'll Retire to Bedlam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day of bad luck for Victor ends even worse when his greates horror becomes a reality: a day baby-sitting Iris' kids. Starring.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Cheltenham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Experts James Lewis and Colin Young are under starter's orders to help their teams find the best buys at an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Ep: 1: </w:t>
            </w:r>
            <w:r w:rsidR="005D7F59" w:rsidRPr="00CC53DF">
              <w:rPr>
                <w:rFonts w:ascii="Arial" w:hAnsi="Arial" w:cs="Arial"/>
                <w:b/>
                <w:sz w:val="16"/>
                <w:szCs w:val="16"/>
              </w:rPr>
              <w:t xml:space="preserve">Psychic TV Ep: 1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Eric Of Arabia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1CC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1CC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1CC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Underwater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plane is reported to have gone down with Angel, Dylan and Teresa onboard. Shannon admits to having made up her affair with Shane.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Adam and Jason combine forces to help a young couple sell their home, after making some inexpensive changes. Fast Ed makes sour cream cup cakes. Graham shows how to make garden mulch.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Scotch On The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World Cup Tour - it's 2006's biggest sporting event and Andrew Daddo takes you on an insider's tour, plus your chance to win tickets to see the Socceroos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wait is over as tonight Jamie Durie makes a surprise house call to the winner of Australia's Best Backyards.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UK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Durie travels to England where he seeks inspiration in transforming a young family's backyard in Melbourne into an English style garden.</w:t>
            </w:r>
            <w:r w:rsidR="00A52C84">
              <w:rPr>
                <w:rFonts w:ascii="Arial" w:hAnsi="Arial" w:cs="Arial"/>
                <w:sz w:val="16"/>
                <w:szCs w:val="16"/>
              </w:rPr>
              <w:t xml:space="preserve"> </w:t>
            </w:r>
            <w:r w:rsidR="008D5A11">
              <w:rPr>
                <w:rFonts w:ascii="Arial" w:hAnsi="Arial" w:cs="Arial"/>
                <w:sz w:val="16"/>
                <w:szCs w:val="16"/>
              </w:rPr>
              <w:t>Starring:JOSH CLUTTERBUCK,KATE CLUTTERBUCK,TOM KIME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New Zealand firefighter Barry is rushed to the Alfred after sustaining burns to his head and face while tackling Victoria's bushfire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Preston,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Wallington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it's a battle between two wives and their husbands. Tim Wonnacott plus experts Jeremy Lamond and Paul Laidlaw might have to act as marriage counsellors!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and Pete visit an inner-city Melbourne home at the cutting edge of sustainable design. Graham and Adam help a loyal fan restore her orchid collection and veggie patch.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Bedfordshire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goes rural property shopping in Bedfordshire with a couple buying their first house together - but there is also a teenager and a menagerie of pets to factor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goes house hunting in Cornwall with a couple who want a new country home with holiday lets. Plus Alistair visits Cornwall's only underground slate 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Cook Me The Money: Nantwich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wait is over as tonight Jamie Durie makes a surprise house call to the winner of Australia's Best Backyards.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Ep: 2: </w:t>
            </w:r>
            <w:r w:rsidR="005D7F59" w:rsidRPr="00CC53DF">
              <w:rPr>
                <w:rFonts w:ascii="Arial" w:hAnsi="Arial" w:cs="Arial"/>
                <w:b/>
                <w:sz w:val="16"/>
                <w:szCs w:val="16"/>
              </w:rPr>
              <w:t xml:space="preserve">Psychic TV Ep: 2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Psychic TV has some of the most respected psychics in the world. Allowing us to provide you with a truly unique insight and global experience.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Scotch On The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Bedfordshire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goes rural property shopping in Bedfordshire with a couple buying their first house together - but there is also a teenager and a menagerie of pets to factor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1CC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1CC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1CC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1CC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1CC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gang turns a partly renovated bedroom/ensuite into a spectacular modern show 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Antartica: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Antartica: West Of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Travel Bug: South Coast Of NSW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The Travel Bug is taking viewers far and wide!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Symbio Wildlife Park. Lizzy meets the producers, farmers and foodies of Robertson in the Southern Highlands. Jback get a sneek peak at the upcoming Lane Cove Coffee Carnevale.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Rosehill - Golden Pendant Day / Caulfield - Underwood Stakes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Saturday afternoon racing heads to Rosehill and Caulfield.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Austin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Tony dives into Austin during the South by Southwest music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Islands On The Edge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Scotland’s Hebrides are Europe’s final frontier against the Atlantic Ocean. This landmark wildlife series introduces an unforgettable wild animal cast struggling to survive on the Islands on the 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+IOTE-001+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goes property hunting in Shropshire with a couple in search of a rural hideaway. On the way, he discovers the softer side of Shropshire's industrial heritage.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Drummoyne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try to make their real-estate agent parents sell their home, which backs onto a six-lane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 Build Or Not To Build: William And Velia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William Guthrie’s dream to build his own home near Middlesbrough is proving to be a nightmare for his reluctant wife Velia.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Austin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dives into Austin during the South by Southwest music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Ep: 3: </w:t>
            </w:r>
            <w:r w:rsidR="005D7F59" w:rsidRPr="00CC53DF">
              <w:rPr>
                <w:rFonts w:ascii="Arial" w:hAnsi="Arial" w:cs="Arial"/>
                <w:b/>
                <w:sz w:val="16"/>
                <w:szCs w:val="16"/>
              </w:rPr>
              <w:t xml:space="preserve">Psychic TV Ep: 3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Antartica: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Antartica: West Of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31CCA">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31CCA">
      <w:rPr>
        <w:rFonts w:ascii="Arial" w:hAnsi="Arial" w:cs="Arial"/>
        <w:noProof/>
        <w:sz w:val="16"/>
      </w:rPr>
      <w:t>13</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431CCA">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1CCA"/>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4956</Words>
  <Characters>28251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2016-09-12T04:31:00Z</dcterms:created>
  <dcterms:modified xsi:type="dcterms:W3CDTF">2016-09-12T04:31:00Z</dcterms:modified>
</cp:coreProperties>
</file>