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Unsinkable 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Are The Four Horsemen?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Encountering Christ : Who Is Going To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Introduction To A Life Beyond Amazing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Goldie - True Mateship In The Back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Lombardia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Nelson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stones throw from Lorne, Karen Martini and Richard Barassi head to Penny Royal Berry Farm for delicious spice rubbed roast chicken and berry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Threatening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hottest night of the year, so Victor decides to spray himself to keep cool, unaware that he has used hair lacquer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Dawn of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Victor sees a man litter in the river, he throws worms into his lunch, unaware that this is the man Nick is selling his house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Officers are on high alert when an Italian man’s luggage appears to have been tampered with and they suspect they’re dealing with a drug courier.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has suitcases full of surprises—for both officers and himself. It may be last call for two Americans towing their friend’s boat to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Belgium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thrilling 3-2 victory over the USA in April, team Australia, led by tennis great Lleyton Hewitt, take on Belgium in Brussels as they make their bid for a spot in the Davis Cup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East Keilor Sustainability Street Community Garden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Lombardia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Nelson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Pierat Queen / Recycled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Super Ned Go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Lombardia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Nelson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Threatening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hottest night of the year, so Victor decides to spray himself to keep cool, unaware that he has used hair lacquer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Dawn of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Victor sees a man litter in the river, he throws worms into his lunch, unaware that this is the man Nick is selling his house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Starring:LUKE WINTLE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Wimbledon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Scott Waldron and the team visit Wimbledon, south-west London, to surprise a woman who has lived in the same house for more than 30 years, but has never been able to renovate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helps a couple of ex-property developers who want to leave Hazlemere in Surrey, and head for the hills of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off to South Wales to help a couple relocate to North Wales. They need a 3 bedroom house, and would love a garden big enough for a veggie patch and a conservatory.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youth versus experience today as a quirky team shop against the more senior team at the Bath and West showground near Shepton Mallet.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r w:rsidR="008D5A11">
              <w:rPr>
                <w:rFonts w:ascii="Arial" w:hAnsi="Arial" w:cs="Arial"/>
                <w:sz w:val="16"/>
                <w:szCs w:val="16"/>
              </w:rPr>
              <w:t>Starring:ANGELINE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Falling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Halloween and Lewis and Hathaway are called to investigate a macabre murder. A clue 'from beyond the grave' at the crime scene leads Lewis and Hathaway to more victims.</w:t>
            </w:r>
            <w:r w:rsidR="00A52C84">
              <w:rPr>
                <w:rFonts w:ascii="Arial" w:hAnsi="Arial" w:cs="Arial"/>
                <w:sz w:val="16"/>
                <w:szCs w:val="16"/>
              </w:rPr>
              <w:t xml:space="preserve"> </w:t>
            </w:r>
            <w:r w:rsidR="008D5A11">
              <w:rPr>
                <w:rFonts w:ascii="Arial" w:hAnsi="Arial" w:cs="Arial"/>
                <w:sz w:val="16"/>
                <w:szCs w:val="16"/>
              </w:rPr>
              <w:t>Starring:BRODIE ROSS,CLARE HOLMAN,LAUREN ONEILL,LAURENCE FOX,KEVIN WHATELY,LUCY GRIFFITHS,JOHN SESSIONS,REBECCA FRONT,RUPERT GRAVES,NIAMH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and Adam rally together in a bid to cheer Pete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youth versus experience today as a quirky team shop against the more senior team at the Bath and West showground near Shepton Mallet.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r w:rsidR="008D5A11">
              <w:rPr>
                <w:rFonts w:ascii="Arial" w:hAnsi="Arial" w:cs="Arial"/>
                <w:sz w:val="16"/>
                <w:szCs w:val="16"/>
              </w:rPr>
              <w:t>Starring:ANGELINE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a fascinating look at  great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helps a couple of ex-property developers who want to leave Hazlemere in Surrey, and head for the hills of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off to South Wales to help a couple relocate to North Wales. They need a 3 bedroom house, and would love a garden big enough for a veggie patch and a conservatory.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Dragons Tale / Kev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Troupe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stones throw from Lorne, Karen Martini and Richard Barassi head to Penny Royal Berry Farm for delicious spice rubbed roast chicken and berry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news of the first horrors of war in Belgium become known, Selfridge's men clamour to sign up and Thackeray becomes suspicious of an oddly behaving Henri.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Starring:LANGDON STEWART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visits east London to spruce up the Leyton home of a retired make-up artist who has had more than her share of misfortune.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say 'adios' to Spain and hello to a creative life in the countryside. Armed with a massive budget, they want a magical property that will inspire their creativity.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+ETTC12-016+</w:t>
            </w:r>
          </w:p>
        </w:tc>
      </w:tr>
    </w:tbl>
    <w:p w:rsidR="00B65E79" w:rsidRDefault="00B65E79" w:rsidP="003A3140">
      <w:pPr>
        <w:rPr>
          <w:rFonts w:ascii="Arial" w:hAnsi="Arial" w:cs="Arial"/>
          <w:b/>
        </w:rPr>
      </w:pPr>
    </w:p>
    <w:p w:rsidR="00A34520" w:rsidRDefault="00A345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with a budget of 650,000 pounds to find their dream country house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to battle it out while Tim Wonnacott visits Stoneleigh Abbey to consider the work of eighteenth century master cabinetmaker, William Gomm.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Of Britain: The North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explores remote Scottish islands beginning his journey on Muckle Flugga, the most northerly outpost of the British isles.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station and has the job of "cleaning up the streets" of Soho.</w:t>
            </w:r>
            <w:r>
              <w:rPr>
                <w:rFonts w:ascii="Arial" w:hAnsi="Arial" w:cs="Arial"/>
                <w:sz w:val="16"/>
                <w:szCs w:val="16"/>
              </w:rPr>
              <w:tab/>
              <w:t>Following</w:t>
            </w:r>
            <w:r>
              <w:rPr>
                <w:rFonts w:ascii="Arial" w:hAnsi="Arial" w:cs="Arial"/>
                <w:sz w:val="16"/>
                <w:szCs w:val="16"/>
              </w:rPr>
              <w:tab/>
              <w:t xml:space="preserve"> the death of rent boy Connie, she takes the team into the world of teen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Birdwood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occurs when a fatal crash involves a motorcyclist driving down a very familiar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to battle it out while Tim Wonnacott visits Stoneleigh Abbey to consider the work of eighteenth century master cabinetmaker, William Gomm.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news of the first horrors of war in Belgium become known, Selfridge's men clamour to sign up and Thackeray becomes suspicious of an oddly behaving Henri.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Hit 105’s funny man Stav Davidson shares his Great Day Out. While Sofie enjoys a Sunshine Coast hinterland getaway that combines adventure and a touch of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meet the Twinnies and their unflappable pelican Bob. Scott is fishing off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delivers letters to people who live on the Hawkesbury River. Lea spends the day at RSPCA Yagoona. Rose takes a day trip to the Cook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joins jockey Tegan Harrison for a ride in the Numinbah Valley. Kay visits Allora to uncover its Hollywood connection. Bridget travels by train to the turtle hatchings on Mon Repos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say 'adios' to Spain and hello to a creative life in the countryside. Armed with a massive budget, they want a magical property that will inspire their creativity.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Castaways / Mission Impossumable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Mystery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Sophie for a once in a lifetime experience - trekking into the mountains of Uganda and coming face-to-face with the famed Gorillas in the 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Viva Las Vegas - having a ball in the world's craziest city - without breaking the bank. Thailand's amazing polo-playing elephants.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Starring:LIZ FARLEY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budget of 500,000 pounds, Jules Hudson heads to East Devon to help a couple move back to the UK from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if off to Somerset. With a budget of 650,000 pounds, she's is helping a couple find the perfect house to fulfil their dreams of a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where it's a battle of the sexes as the Red ladies and Blue gents fight it out to win big at auction. Then, Tim Wonnacott takes the treasures of Croft Castle in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Celebrity Vicar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r w:rsidR="008D5A11">
              <w:rPr>
                <w:rFonts w:ascii="Arial" w:hAnsi="Arial" w:cs="Arial"/>
                <w:sz w:val="16"/>
                <w:szCs w:val="16"/>
              </w:rPr>
              <w:t>Starring:CHARLOTTE PALMER,DARCEY BUSSELL,EDWARD HALSTED,LIZ SMITH,JOHN BLUTHAL,TERRY WOGAN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"yobbo"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Guise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Havers is busy spending her compensation money she is called into an investigation with Lynley when a horse trainer is found hanged his stable.</w:t>
            </w:r>
            <w:r w:rsidR="00A52C84">
              <w:rPr>
                <w:rFonts w:ascii="Arial" w:hAnsi="Arial" w:cs="Arial"/>
                <w:sz w:val="16"/>
                <w:szCs w:val="16"/>
              </w:rPr>
              <w:t xml:space="preserve"> </w:t>
            </w:r>
            <w:r w:rsidR="008D5A11">
              <w:rPr>
                <w:rFonts w:ascii="Arial" w:hAnsi="Arial" w:cs="Arial"/>
                <w:sz w:val="16"/>
                <w:szCs w:val="16"/>
              </w:rPr>
              <w:t>Starring:ADRIAN BOWER,ALEX BLAKE,BERNICE STEGERS,GABRIELLE DRAKE,DOUG ALLEN,DOUG ROLLINS,KELLY HUNTER,SALLY LEONARD,NICK DUNNING,STELLA GONET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Cash And Corruption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where it's a battle of the sexes as the Red ladies and Blue gents fight it out to win big at auction. Then, Tim Wonnacott takes the treasures of Croft Castle in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if off to Somerset. With a budget of 650,000 pounds, she's is helping a couple find the perfect house to fulfil their dreams of a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budget of 500,000 pounds, Jules Hudson heads to East Devon to help a couple move back to the UK from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Highland Games / Gnome Mans 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Upgrade or Outrage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Second Fiddle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Colour Of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Starring:KRISTIANA WATT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Partington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Catherine Gee and the team visit Partington in Manchester, where they transform the home of a retired couple who have neglected their decorating owing to health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house hunting in East Devon with a young couple keen to offer their baby son a better quality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p w:rsidR="00A34520" w:rsidRDefault="00A345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with expensive taste are up against a couple of bingo loving ladies to find the best bargains at the Bath and West Showground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Prize Of Colonel Gerard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is unconvinced when a recently returned prisoner of war is suspected of the killing of his tyrannical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Buffalo Shuffle / Downstairs, Upstairs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travels to Buffalo to help Dr. Ogden solve the suspicious death of a young cancer patient. Then, dark secrets surface at the Jenkins household when Murdoch questions the family and servants.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mysterious death of a young woman, Murdoch and Dr. Ogden find themselves on opposite sides of the thorny issue of abortion. Will their budding relationship survive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with expensive taste are up against a couple of bingo loving ladies to find the best bargains at the Bath and West Showground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Sophie for a once in a lifetime experience - trekking into the mountains of Uganda and coming face-to-face with the famed Gorillas in the 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house hunting in East Devon with a young couple keen to offer their baby son a better quality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Second Fiddle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Colour Of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Blankie Bill / Born To Teach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Matter of Perspective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Ed's got the secret to cooking a pizza on a BBQ, make your own table tents and the new play-zone for kids while Joh visits Justice Crew!</w:t>
            </w:r>
            <w:r w:rsidR="00A52C84">
              <w:rPr>
                <w:rFonts w:ascii="Arial" w:hAnsi="Arial" w:cs="Arial"/>
                <w:sz w:val="16"/>
                <w:szCs w:val="16"/>
              </w:rPr>
              <w:t xml:space="preserve"> </w:t>
            </w:r>
            <w:r w:rsidR="008D5A11">
              <w:rPr>
                <w:rFonts w:ascii="Arial" w:hAnsi="Arial" w:cs="Arial"/>
                <w:sz w:val="16"/>
                <w:szCs w:val="16"/>
              </w:rPr>
              <w:t>Starring:JUSTICE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Starring:KATHRIN ABRAHAM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Rainham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crew head to Rainham, Essex, where they transform the home of a single mother who cares full-time for her teenage twin sons, who have physical and learning disabilities.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off to the island of Anglesey to hunt for bargains while Tim Wonnacott slips back across the border to visit Eastnor Castle in Herefordshire, where he revels in a very special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Sarah and Jason look at how dual occupancy homes can help make the most of space. Adam makes a table that can be turned into a work of art. Karen makes a roasted carrot salad with several herbs.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Divorce Sale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recently divorced man attempts to sell his house, whose garden is in desperate need of fixing.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Lisa / Richard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Piers Taylor just £8k to transform a former butchers shop in Derbyshire.Then, Julie and Richard from rural Shropshire have fallen out of love with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off to the island of Anglesey to hunt for bargains while Tim Wonnacott slips back across the border to visit Eastnor Castle in Herefordshire, where he revels in a very special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Paul McKay From Pascoe 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Ed's got the secret to cooking a pizza on a BBQ, make your own table tents and the new play-zone for kids while Joh visits Justice Crew!</w:t>
            </w:r>
            <w:r w:rsidR="00A52C84">
              <w:rPr>
                <w:rFonts w:ascii="Arial" w:hAnsi="Arial" w:cs="Arial"/>
                <w:sz w:val="16"/>
                <w:szCs w:val="16"/>
              </w:rPr>
              <w:t xml:space="preserve"> </w:t>
            </w:r>
            <w:r w:rsidR="008D5A11">
              <w:rPr>
                <w:rFonts w:ascii="Arial" w:hAnsi="Arial" w:cs="Arial"/>
                <w:sz w:val="16"/>
                <w:szCs w:val="16"/>
              </w:rPr>
              <w:t>Starring:JUSTICE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Starring:KATHRIN ABRAHAM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2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Wagga Wagga to learn about the indigenous history of the region. Candice visits Glen Innes. Lizzy gears up for the Deni Ute Muster.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Paul McKay From Pascoe 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Caulfield / Randwick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Golden Rose Day kicks off Group One racing in Sydney’s west with the $1 million Golden Rose while the Naturalism Stakes Day is live from Caulfield.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York's underworld is a living, breathing tangle of engineering, history, and secrets. Join Eric Geller as he braves this massive urban labyrinth where the past, present, and future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Agnes welcomes another stellar line-up of guests into the family home, including Ross Kemp and Kevin Bridges among others.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Brittany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Brittany,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Viva Las Vegas - having a ball in the world's craziest city - without breaking the bank. Thailand's amazing polo-playing elephants.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Wagga Wagga to learn about the indigenous history of the region. Candice visits Glen Innes. Lizzy gears up for the Deni Ute Muster.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452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452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3452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34520"/>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5921</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2017-09-11T05:01:00Z</dcterms:created>
  <dcterms:modified xsi:type="dcterms:W3CDTF">2017-09-11T05:01:00Z</dcterms:modified>
</cp:coreProperties>
</file>